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3A16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62E81031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7BC21C76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60CAD3F3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«Сибирский государственный индустриальный университет»</w:t>
      </w:r>
    </w:p>
    <w:p w14:paraId="6031FF7F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водоснабжения и водоотведения</w:t>
      </w:r>
    </w:p>
    <w:p w14:paraId="79238C64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CDCFB0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57A69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6086E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8E2838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A9D863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F4B52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595E49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82D3A8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EFEDCA1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«Водоснабжение промышленных предприятий»</w:t>
      </w:r>
    </w:p>
    <w:p w14:paraId="3262C50F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«Водоснабжение Ярославского шинного завода»</w:t>
      </w:r>
    </w:p>
    <w:p w14:paraId="122EAF9C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3C160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EE4137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студентка гр. СВ-11</w:t>
      </w:r>
    </w:p>
    <w:p w14:paraId="63489D71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Дурыгина К.И.</w:t>
      </w:r>
    </w:p>
    <w:p w14:paraId="73CCD64F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</w:p>
    <w:p w14:paraId="144681DF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доцент, Ворон Л.В.</w:t>
      </w:r>
    </w:p>
    <w:p w14:paraId="6FF11483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ACD0E4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67281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370C4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9E7FF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85DE7B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4DB0B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Новокузнецк 2014</w:t>
      </w:r>
    </w:p>
    <w:p w14:paraId="1843FDFB" w14:textId="77777777" w:rsidR="00000000" w:rsidRDefault="000250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3733684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5FF1F7F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83828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43F3B75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Специализ</w:t>
      </w:r>
      <w:r>
        <w:rPr>
          <w:rFonts w:ascii="Times New Roman CYR" w:hAnsi="Times New Roman CYR" w:cs="Times New Roman CYR"/>
          <w:sz w:val="28"/>
          <w:szCs w:val="28"/>
        </w:rPr>
        <w:t>ация ОАО «Ярославский шинный завод»</w:t>
      </w:r>
    </w:p>
    <w:p w14:paraId="18D8EB0C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Технология производства шин</w:t>
      </w:r>
    </w:p>
    <w:p w14:paraId="54BDE248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Разработка шины</w:t>
      </w:r>
    </w:p>
    <w:p w14:paraId="139EC378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Приготовление резиновых смесей</w:t>
      </w:r>
    </w:p>
    <w:p w14:paraId="4CBD87DE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Изготовление компонентов шины</w:t>
      </w:r>
    </w:p>
    <w:p w14:paraId="1E122F1C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Сборка шины</w:t>
      </w:r>
    </w:p>
    <w:p w14:paraId="3AA60862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Вулканизация</w:t>
      </w:r>
    </w:p>
    <w:p w14:paraId="0E9C6ED2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Водоснабжение завода. Водоподготовка и водоочистка</w:t>
      </w:r>
    </w:p>
    <w:p w14:paraId="22543240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318916D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FC3B6" w14:textId="77777777" w:rsidR="00000000" w:rsidRDefault="000250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53F10A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14:paraId="2D52D0E5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24A6E0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реферата является рассмотрение технологии производства шин ОАО «Ярославского шинного завода», а так же использования воды на нужды предприятия, водоподготовку и очистку.</w:t>
      </w:r>
    </w:p>
    <w:p w14:paraId="6222B65D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BB0991" w14:textId="77777777" w:rsidR="00000000" w:rsidRDefault="000250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6ADC36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Специализация ОАО «Ярославский шинный завод»</w:t>
      </w:r>
    </w:p>
    <w:p w14:paraId="208EE9F9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B2AD95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ОАО "Ярославски</w:t>
      </w:r>
      <w:r>
        <w:rPr>
          <w:rFonts w:ascii="Times New Roman CYR" w:hAnsi="Times New Roman CYR" w:cs="Times New Roman CYR"/>
          <w:sz w:val="28"/>
          <w:szCs w:val="28"/>
        </w:rPr>
        <w:t xml:space="preserve">й шинный завод" крупнейший завод центрального региона России по производству шинной продукции. Завод основан в 1932 году и до начала 40-х годов был основным предприятием шинной промышленности СССР. Сегодня Ярославский шинный завод входит в состав Холдинга </w:t>
      </w:r>
      <w:r>
        <w:rPr>
          <w:rFonts w:ascii="Times New Roman CYR" w:hAnsi="Times New Roman CYR" w:cs="Times New Roman CYR"/>
          <w:sz w:val="28"/>
          <w:szCs w:val="28"/>
        </w:rPr>
        <w:t>«Сибур - Русские шины» и занимает одно из лидирующих в отрасли мест по объемам выпускаемой продукции. В рамках холдинга завод специализируется на выпуске легковых шин с металлокордом в брекере, грузовых цельнометаллокордных шин (ЦМК, в мировой классификаци</w:t>
      </w:r>
      <w:r>
        <w:rPr>
          <w:rFonts w:ascii="Times New Roman CYR" w:hAnsi="Times New Roman CYR" w:cs="Times New Roman CYR"/>
          <w:sz w:val="28"/>
          <w:szCs w:val="28"/>
        </w:rPr>
        <w:t>и all steel), производстве легкогрузовых и авиа шин.</w:t>
      </w:r>
    </w:p>
    <w:p w14:paraId="52B9E27A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ОАО «Ярославский шинный завод» занимает позицию одного из крупнейших российских шинных заводов. На предприятиии выпускается 77 разнообразных типоразмеров и моделей шин. Численность заво</w:t>
      </w:r>
      <w:r>
        <w:rPr>
          <w:rFonts w:ascii="Times New Roman CYR" w:hAnsi="Times New Roman CYR" w:cs="Times New Roman CYR"/>
          <w:sz w:val="28"/>
          <w:szCs w:val="28"/>
        </w:rPr>
        <w:t>да около 4 тысяч человек.</w:t>
      </w:r>
    </w:p>
    <w:p w14:paraId="403248BF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наименование - Открытое акционерное общество «Ярославский ордена Ленина и ордена Октябрьской Революции шинный завод».</w:t>
      </w:r>
    </w:p>
    <w:p w14:paraId="641DACD6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7C8BB2" w14:textId="77777777" w:rsidR="00000000" w:rsidRDefault="000250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081278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Технология производства шин</w:t>
      </w:r>
    </w:p>
    <w:p w14:paraId="0AB9412A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05AB40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Разработка шины</w:t>
      </w:r>
    </w:p>
    <w:p w14:paraId="74876930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DB5B2B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Новая модель шины разрабатывается с помощью специа</w:t>
      </w:r>
      <w:r>
        <w:rPr>
          <w:rFonts w:ascii="Times New Roman CYR" w:hAnsi="Times New Roman CYR" w:cs="Times New Roman CYR"/>
          <w:sz w:val="28"/>
          <w:szCs w:val="28"/>
        </w:rPr>
        <w:t>льной компьютерной программы, которая рисует варианты протектора и профилей шины. Для каждого из вариантов программа просчитывает поведение на дороге в тех или иных ситуациях. Отобранные таким образом лучшие варианты шины нарезаются вручную на станке и зат</w:t>
      </w:r>
      <w:r>
        <w:rPr>
          <w:rFonts w:ascii="Times New Roman CYR" w:hAnsi="Times New Roman CYR" w:cs="Times New Roman CYR"/>
          <w:sz w:val="28"/>
          <w:szCs w:val="28"/>
        </w:rPr>
        <w:t>ем испытываются в реальных условиях. Показатели каждой шины сравниваются с лучшими из известных образцов того же класса. По результатам дорожных испытаний происходит доводка окончательно избранного образца, и шина запускается в массовое производство.</w:t>
      </w:r>
    </w:p>
    <w:p w14:paraId="3F453D63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50E4B7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</w:t>
      </w:r>
      <w:r>
        <w:rPr>
          <w:rFonts w:ascii="Times New Roman CYR" w:hAnsi="Times New Roman CYR" w:cs="Times New Roman CYR"/>
          <w:sz w:val="28"/>
          <w:szCs w:val="28"/>
        </w:rPr>
        <w:t>риготовление резиновых смесей</w:t>
      </w:r>
    </w:p>
    <w:p w14:paraId="606333F1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CA13B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резиновых смесей - первый этап производства любой шины. Рецептура смеси у каждого производителя своя и держится в строгом секрете, поскольку от качества резины зависят основные характеристики шины: ее долговечно</w:t>
      </w:r>
      <w:r>
        <w:rPr>
          <w:rFonts w:ascii="Times New Roman CYR" w:hAnsi="Times New Roman CYR" w:cs="Times New Roman CYR"/>
          <w:sz w:val="28"/>
          <w:szCs w:val="28"/>
        </w:rPr>
        <w:t>сть, надежность, ходовые свойства и др. Химики, разрабатывающие рецептуру, подбирают и комбинируют компоненты и их дозировку, опираясь как на собственный опыт, так и на компьютерные данные, и учитывая предназначение шины. Собственно, вершина искусства хими</w:t>
      </w:r>
      <w:r>
        <w:rPr>
          <w:rFonts w:ascii="Times New Roman CYR" w:hAnsi="Times New Roman CYR" w:cs="Times New Roman CYR"/>
          <w:sz w:val="28"/>
          <w:szCs w:val="28"/>
        </w:rPr>
        <w:t>ков-проектировщиков и заключается в правильной дозировке, поскольку основные компоненты резиновой смеси не являются тайной. В ее состав обычно входят:</w:t>
      </w:r>
    </w:p>
    <w:p w14:paraId="3D5237DD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каучук, образующий основу смеси; как правило, это либо синтетический, либо более дорогой изопреновый кауч</w:t>
      </w:r>
      <w:r>
        <w:rPr>
          <w:rFonts w:ascii="Times New Roman CYR" w:hAnsi="Times New Roman CYR" w:cs="Times New Roman CYR"/>
          <w:sz w:val="28"/>
          <w:szCs w:val="28"/>
        </w:rPr>
        <w:t xml:space="preserve">ук. Стоит отметить, что российская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каучуковая химия всегда была отлично развитой отраслью, и российский каучук до сих пор закупают самые известные производители шин на Западе.</w:t>
      </w:r>
    </w:p>
    <w:p w14:paraId="1635F48D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промышленная сажа (или технический углерод), которая сообщает изделию характерны</w:t>
      </w:r>
      <w:r>
        <w:rPr>
          <w:rFonts w:ascii="Times New Roman CYR" w:hAnsi="Times New Roman CYR" w:cs="Times New Roman CYR"/>
          <w:sz w:val="28"/>
          <w:szCs w:val="28"/>
        </w:rPr>
        <w:t>й цвет; от нее же зависят прочность и износостойкость, поскольку сажа обеспечивает молекулярное соединение во время вулканизации.</w:t>
      </w:r>
    </w:p>
    <w:p w14:paraId="2EF381D7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кремниевая кислота используется западными производителями вместо сажи; она повышает сцепление шины с мокрой дорогой.</w:t>
      </w:r>
    </w:p>
    <w:p w14:paraId="4EC8ECEC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масла и </w:t>
      </w:r>
      <w:r>
        <w:rPr>
          <w:rFonts w:ascii="Times New Roman CYR" w:hAnsi="Times New Roman CYR" w:cs="Times New Roman CYR"/>
          <w:sz w:val="28"/>
          <w:szCs w:val="28"/>
        </w:rPr>
        <w:t>смолы - вспомогательные компоненты, действующие как смягчители.</w:t>
      </w:r>
    </w:p>
    <w:p w14:paraId="0D35EF15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вулканизирующие агенты (сера) и вулканизационные активаторы.</w:t>
      </w:r>
    </w:p>
    <w:p w14:paraId="6921A7D5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3080DA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Изготовление компонентов шины</w:t>
      </w:r>
    </w:p>
    <w:p w14:paraId="1ECC094F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DD493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компонентов шины - следующий этап производства, который, в свою очередь, подразделя</w:t>
      </w:r>
      <w:r>
        <w:rPr>
          <w:rFonts w:ascii="Times New Roman CYR" w:hAnsi="Times New Roman CYR" w:cs="Times New Roman CYR"/>
          <w:sz w:val="28"/>
          <w:szCs w:val="28"/>
        </w:rPr>
        <w:t>ется на несколько параллельных процессов.</w:t>
      </w:r>
    </w:p>
    <w:p w14:paraId="2020B9B6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изготовление прорезиненной ленты, которая является заготовкой для протектора; лента режется на части по размеру шины.</w:t>
      </w:r>
    </w:p>
    <w:p w14:paraId="22813856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изготовление каркаса и брекера, которые обеспечивают шине жесткую форму и предохраняют камер</w:t>
      </w:r>
      <w:r>
        <w:rPr>
          <w:rFonts w:ascii="Times New Roman CYR" w:hAnsi="Times New Roman CYR" w:cs="Times New Roman CYR"/>
          <w:sz w:val="28"/>
          <w:szCs w:val="28"/>
        </w:rPr>
        <w:t>у от проколов. Они делаются из обрезиненного текстиля, стекловолокна или металлокорда. Металлокорд используется в грузовых шинах, стекловолокно, отличающееся повышенной стойкостью к растягиванию, износу и гниению, применяется в шинах премиум-класса. Прорез</w:t>
      </w:r>
      <w:r>
        <w:rPr>
          <w:rFonts w:ascii="Times New Roman CYR" w:hAnsi="Times New Roman CYR" w:cs="Times New Roman CYR"/>
          <w:sz w:val="28"/>
          <w:szCs w:val="28"/>
        </w:rPr>
        <w:t>иненное полотно раскраивается по расположению нитей корда: в радиальных шинах они располагаются вдоль радиуса колеса, а в диагональных - под углом к нему.</w:t>
      </w:r>
    </w:p>
    <w:p w14:paraId="525AFE14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изготовление борта и боковой части. Борт обеспечивает герметичное крепление шины на ободе колеса и </w:t>
      </w:r>
      <w:r>
        <w:rPr>
          <w:rFonts w:ascii="Times New Roman CYR" w:hAnsi="Times New Roman CYR" w:cs="Times New Roman CYR"/>
          <w:sz w:val="28"/>
          <w:szCs w:val="28"/>
        </w:rPr>
        <w:t>является самой жесткой частью шины.</w:t>
      </w:r>
    </w:p>
    <w:p w14:paraId="07D22002" w14:textId="77777777" w:rsidR="00000000" w:rsidRDefault="000250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3229EEE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Сборка шины</w:t>
      </w:r>
    </w:p>
    <w:p w14:paraId="0237DEC4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69B190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Сборка шины - третий этап производства. Она производится на сборочном барабане посредством последовательного наложения друг на друга слоев каркаса, борта, протектора с боковинами. У легковых шин место </w:t>
      </w:r>
      <w:r>
        <w:rPr>
          <w:rFonts w:ascii="Times New Roman CYR" w:hAnsi="Times New Roman CYR" w:cs="Times New Roman CYR"/>
          <w:sz w:val="28"/>
          <w:szCs w:val="28"/>
        </w:rPr>
        <w:t>боковин идет расширенный протектор, что увеличивает точность сборки.</w:t>
      </w:r>
    </w:p>
    <w:p w14:paraId="55CDA92C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DFCEE1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Вулканизация</w:t>
      </w:r>
    </w:p>
    <w:p w14:paraId="1E107C09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732721" w14:textId="77777777" w:rsidR="00000000" w:rsidRDefault="000250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последний и весьма важный этап производства шины. В пресс-форме вулканизатора, после подачи внутрь шины сжатого пара, происходит химическая реакция связывания молеку</w:t>
      </w:r>
      <w:r>
        <w:rPr>
          <w:rFonts w:ascii="Times New Roman CYR" w:hAnsi="Times New Roman CYR" w:cs="Times New Roman CYR"/>
          <w:sz w:val="28"/>
          <w:szCs w:val="28"/>
        </w:rPr>
        <w:t>л полимера в пространственную сетку. Вещества, связывающие молекулы, называются вулканизирующими агентами, они присутствуют в резиновой смеси. Если в состав смеси входит сажа, то основным агентом является сера; кремниевая кислота вулканизируется перекисями</w:t>
      </w:r>
      <w:r>
        <w:rPr>
          <w:rFonts w:ascii="Times New Roman CYR" w:hAnsi="Times New Roman CYR" w:cs="Times New Roman CYR"/>
          <w:sz w:val="28"/>
          <w:szCs w:val="28"/>
        </w:rPr>
        <w:t>. В процессе вулканизации на боковинах и протекторе выдавливается рельеф. Пластичный каучук обретает прочность, твердость, стойкость к органическим растворителям, эластичность. Вынутая из пресс-формы шина является готовым продуктом производства.</w:t>
      </w:r>
    </w:p>
    <w:p w14:paraId="51B1103A" w14:textId="77777777" w:rsidR="00000000" w:rsidRDefault="000250C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шина вулк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анизация очистка вода</w:t>
      </w:r>
    </w:p>
    <w:p w14:paraId="10C86900" w14:textId="77777777" w:rsidR="00000000" w:rsidRDefault="000250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370D600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Водоснабжение завода. Водоподготовка и водоочистка</w:t>
      </w:r>
    </w:p>
    <w:p w14:paraId="4ACEB642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32F058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ОАО "Ярославский шинный завод" в своем составе имеет:</w:t>
      </w:r>
    </w:p>
    <w:p w14:paraId="783B4F29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подготовительное производство, размещенное в корпусах А, И, П, Р</w:t>
      </w:r>
    </w:p>
    <w:p w14:paraId="1658C704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сборочно - вулканизационные цеха, размещенные в корпус</w:t>
      </w:r>
      <w:r>
        <w:rPr>
          <w:rFonts w:ascii="Times New Roman CYR" w:hAnsi="Times New Roman CYR" w:cs="Times New Roman CYR"/>
          <w:sz w:val="28"/>
          <w:szCs w:val="28"/>
        </w:rPr>
        <w:t>ах А, Т, В, Г, Д, Е, Б, Ж, З, С, М, Л;</w:t>
      </w:r>
    </w:p>
    <w:p w14:paraId="66D7A650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камерный цех в корпусе Р.</w:t>
      </w:r>
    </w:p>
    <w:p w14:paraId="7A143E4D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потребителями промышленной воды являются:</w:t>
      </w:r>
    </w:p>
    <w:p w14:paraId="75A6F7BF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подготовительном производстве - резиносмесители, грануляторы, стрейнеры, вальцы, агрегаты для охлаждения резиновых смесей, каландры, </w:t>
      </w:r>
      <w:r>
        <w:rPr>
          <w:rFonts w:ascii="Times New Roman CYR" w:hAnsi="Times New Roman CYR" w:cs="Times New Roman CYR"/>
          <w:sz w:val="28"/>
          <w:szCs w:val="28"/>
        </w:rPr>
        <w:t>шприц-машины, агрегаты для изготовления протекторов;</w:t>
      </w:r>
    </w:p>
    <w:p w14:paraId="217B4A42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сборочно - вулканизационных цехах - вальцы, каландры, шприц-машины, агрегаты для изготовления протекторов и резиновых заготовок, форматоры-вулканизаторы и др.;</w:t>
      </w:r>
    </w:p>
    <w:p w14:paraId="11DC80CC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камерном цехе - резиносмесители, ва</w:t>
      </w:r>
      <w:r>
        <w:rPr>
          <w:rFonts w:ascii="Times New Roman CYR" w:hAnsi="Times New Roman CYR" w:cs="Times New Roman CYR"/>
          <w:sz w:val="28"/>
          <w:szCs w:val="28"/>
        </w:rPr>
        <w:t>льцы, шприц-машины, агрегаты для выпуска заготовок камер и ободных лент.</w:t>
      </w:r>
    </w:p>
    <w:p w14:paraId="5345DC23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заводе существуют следующие системы водоснабжения и канализации:</w:t>
      </w:r>
    </w:p>
    <w:p w14:paraId="3A1B163D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промпротивопожарного водоснабжения;</w:t>
      </w:r>
    </w:p>
    <w:p w14:paraId="3C30EEBD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оборотного водоснабжения;</w:t>
      </w:r>
    </w:p>
    <w:p w14:paraId="3C439490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оборотного водоснабжени</w:t>
      </w:r>
      <w:r>
        <w:rPr>
          <w:rFonts w:ascii="Times New Roman CYR" w:hAnsi="Times New Roman CYR" w:cs="Times New Roman CYR"/>
          <w:sz w:val="28"/>
          <w:szCs w:val="28"/>
        </w:rPr>
        <w:t>я умягченной воды;</w:t>
      </w:r>
    </w:p>
    <w:p w14:paraId="07A7323B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хозяйственно-питьевого водоснабжения;</w:t>
      </w:r>
    </w:p>
    <w:p w14:paraId="343EB3B6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промышленно-дождевой канализации;</w:t>
      </w:r>
    </w:p>
    <w:p w14:paraId="64812262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хозяйственно-бытовой канализации.</w:t>
      </w:r>
    </w:p>
    <w:p w14:paraId="4910FE90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промпротивопожарного водоснабжения является р. Волга. Водозабор на р. Волга подает свежую </w:t>
      </w:r>
      <w:r>
        <w:rPr>
          <w:rFonts w:ascii="Times New Roman CYR" w:hAnsi="Times New Roman CYR" w:cs="Times New Roman CYR"/>
          <w:sz w:val="28"/>
          <w:szCs w:val="28"/>
        </w:rPr>
        <w:t xml:space="preserve">промводу в резервуар емкостью 8000 м3 и далее свежая промвода насосной станцией II подъема подается в сеть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промпротивопожарного водопровода ОАО «ЯШЗ». Водозабор с насосной станцией I подъема находится на балансе ТЭЦ-1 ГУ ОАО «ТГК-2» по Ярославской области,</w:t>
      </w:r>
      <w:r>
        <w:rPr>
          <w:rFonts w:ascii="Times New Roman CYR" w:hAnsi="Times New Roman CYR" w:cs="Times New Roman CYR"/>
          <w:sz w:val="28"/>
          <w:szCs w:val="28"/>
        </w:rPr>
        <w:t xml:space="preserve"> резервуар емкостью 8000 м3 и насосная станция II подъема - на балансе ОАО «ЯШЗ».</w:t>
      </w:r>
    </w:p>
    <w:p w14:paraId="2C02C8E8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хозяйственно - питьевого водопровода является городской водопровод. Хозяйственно - питьевой водопровод ОАО «ЯШЗ» подключен к городскому водопроводу двумя вводами: </w:t>
      </w:r>
      <w:r>
        <w:rPr>
          <w:rFonts w:ascii="Times New Roman CYR" w:hAnsi="Times New Roman CYR" w:cs="Times New Roman CYR"/>
          <w:sz w:val="28"/>
          <w:szCs w:val="28"/>
        </w:rPr>
        <w:t>один в районе проходной № 2 со стороны завода «СК», второй в районе ж/д моста от водопровода по ул. Полушкина роща.</w:t>
      </w:r>
    </w:p>
    <w:p w14:paraId="01E24A05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Существующая система оборотного водоснабжения введена в эксплуатацию в 1974 г. в составе насосной станции, резервуара емкостью 1000 м3, 3-х </w:t>
      </w:r>
      <w:r>
        <w:rPr>
          <w:rFonts w:ascii="Times New Roman CYR" w:hAnsi="Times New Roman CYR" w:cs="Times New Roman CYR"/>
          <w:sz w:val="28"/>
          <w:szCs w:val="28"/>
        </w:rPr>
        <w:t>секционной градирни площадью каждой секции 192 м2. Позднее была построена 5-ти секционная градирня площадью каждой секции 64 м2.</w:t>
      </w:r>
    </w:p>
    <w:p w14:paraId="613E5E35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Проектная производительность системы 2400 м3/час. В настоящее время система оборотного водоснабжения недогружена, и производите</w:t>
      </w:r>
      <w:r>
        <w:rPr>
          <w:rFonts w:ascii="Times New Roman CYR" w:hAnsi="Times New Roman CYR" w:cs="Times New Roman CYR"/>
          <w:sz w:val="28"/>
          <w:szCs w:val="28"/>
        </w:rPr>
        <w:t>льность ее составляет 1400 м3/час.</w:t>
      </w:r>
    </w:p>
    <w:p w14:paraId="30B10088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Существующая система охлаждает воду, в основном, от оборудования подготовительного производства в корпусах А, И, П, Р. Водопотребляющее оборудование, в основном, имеет сброс воды с разрывом струи через воронки.</w:t>
      </w:r>
    </w:p>
    <w:p w14:paraId="116E33C1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Фактическо</w:t>
      </w:r>
      <w:r>
        <w:rPr>
          <w:rFonts w:ascii="Times New Roman CYR" w:hAnsi="Times New Roman CYR" w:cs="Times New Roman CYR"/>
          <w:sz w:val="28"/>
          <w:szCs w:val="28"/>
        </w:rPr>
        <w:t>е качество оборотной воды:</w:t>
      </w:r>
    </w:p>
    <w:p w14:paraId="4BC43E7E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взвешенные вещества до 70 мг/л;</w:t>
      </w:r>
    </w:p>
    <w:p w14:paraId="429E3746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нефтепродукты до 0,5 мг/л.</w:t>
      </w:r>
    </w:p>
    <w:p w14:paraId="4ABB478E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плохим качеством оборотной воды охлаждение электродвигателей и водыв теплообменниках осуществляется в настоящее время от системы промпротивопожарного водопр</w:t>
      </w:r>
      <w:r>
        <w:rPr>
          <w:rFonts w:ascii="Times New Roman CYR" w:hAnsi="Times New Roman CYR" w:cs="Times New Roman CYR"/>
          <w:sz w:val="28"/>
          <w:szCs w:val="28"/>
        </w:rPr>
        <w:t>овода со сбросом нагретой воды в промдождевую канализацию. Отработанная вода от охлаждения основного технологического оборудования отводится самотеком в наружные сети и далее на охлаждение на градирнях.</w:t>
      </w:r>
    </w:p>
    <w:p w14:paraId="0DB4E53C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настоящее время для очистки оборотной воды выстроен</w:t>
      </w:r>
      <w:r>
        <w:rPr>
          <w:rFonts w:ascii="Times New Roman CYR" w:hAnsi="Times New Roman CYR" w:cs="Times New Roman CYR"/>
          <w:sz w:val="28"/>
          <w:szCs w:val="28"/>
        </w:rPr>
        <w:t>а фильтровальная станция, с вводом которой в эксплуатацию все водопотребляющее оборудование будет переведено на водооборот.</w:t>
      </w:r>
    </w:p>
    <w:p w14:paraId="6FCAEFAF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Узким местом системы оборотного водоснабжения в настоящее время является наличие на сети обратной воды дюкеров, которые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уменьшают пропускную способность сетей. В настоящее время построена насосная станция перекачки отработанной оборотной воды производственного корпуса А, с вводом которой в эксплуатацию увеличится производительность оборотной системы в целом.</w:t>
      </w:r>
    </w:p>
    <w:p w14:paraId="5759F1F3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>ОАО «Ярославский шинный завод» размещается гараж на 25легковых и 76 грузовых автомобилей. В состав гаража входит круглогодичная мойка легковых автомобилей и летняя мойка грузовых автомобилей. Для мойки автомобилей используется свежая вода из промпротивопож</w:t>
      </w:r>
      <w:r>
        <w:rPr>
          <w:rFonts w:ascii="Times New Roman CYR" w:hAnsi="Times New Roman CYR" w:cs="Times New Roman CYR"/>
          <w:sz w:val="28"/>
          <w:szCs w:val="28"/>
        </w:rPr>
        <w:t>арного водопровода. Сточные воды, образующиеся от мойки автомобилей, сбрасываются на локальные очистные сооружения, где частично освобождаются от загрязнений (взвешенные вещества, нефтепродукты), и далее - в хозяйственно-бытовую канализацию К1.</w:t>
      </w:r>
    </w:p>
    <w:p w14:paraId="30A3EE57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FB4B23" w14:textId="77777777" w:rsidR="00000000" w:rsidRDefault="000250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27E34CA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14:paraId="0EBBF045" w14:textId="77777777" w:rsidR="00000000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FD3419" w14:textId="77777777" w:rsidR="000250CF" w:rsidRDefault="000250CF">
      <w:pPr>
        <w:widowControl w:val="0"/>
        <w:tabs>
          <w:tab w:val="left" w:pos="16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работе, была рассмотрена технология производства шин, а так же водоснабжение, водоподготовка и очистка ОАО «Ярославского шинного завода».</w:t>
      </w:r>
    </w:p>
    <w:sectPr w:rsidR="000250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85"/>
    <w:rsid w:val="000250CF"/>
    <w:rsid w:val="000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D906B"/>
  <w14:defaultImageDpi w14:val="0"/>
  <w15:docId w15:val="{D24B4DC5-8269-4083-92B2-BF12B68D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2025-03-20T13:02:00Z</dcterms:created>
  <dcterms:modified xsi:type="dcterms:W3CDTF">2025-03-20T13:02:00Z</dcterms:modified>
</cp:coreProperties>
</file>